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D43" w:rsidRDefault="009C5D43" w:rsidP="0071448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14485" w:rsidRDefault="00714485" w:rsidP="0071448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714485" w:rsidRDefault="00714485" w:rsidP="0071448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714485" w:rsidRDefault="00714485" w:rsidP="0071448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САРИНСКОГО СЕЛЬСКОГО ПОСЕЛЕНИЯ</w:t>
      </w:r>
    </w:p>
    <w:p w:rsidR="00714485" w:rsidRDefault="00714485" w:rsidP="0071448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КУНАШАКСКОГО РАЙОНА ЧЕЛЯБИНСКОЙ ОБЛАСТИ</w:t>
      </w:r>
    </w:p>
    <w:p w:rsidR="00714485" w:rsidRDefault="00714485" w:rsidP="0071448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B4B90B" wp14:editId="232B8748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6019800" cy="0"/>
                <wp:effectExtent l="5715" t="10795" r="13335" b="825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46D2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5pt" to="474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"/>
            </w:pict>
          </mc:Fallback>
        </mc:AlternateContent>
      </w:r>
    </w:p>
    <w:p w:rsidR="00714485" w:rsidRDefault="00714485" w:rsidP="0071448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Е Н И Е</w:t>
      </w:r>
    </w:p>
    <w:p w:rsidR="00714485" w:rsidRDefault="00714485" w:rsidP="0071448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14485" w:rsidRDefault="00714485" w:rsidP="00714485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2321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23216D">
        <w:rPr>
          <w:rFonts w:ascii="Times New Roman" w:hAnsi="Times New Roman" w:cs="Times New Roman"/>
          <w:sz w:val="28"/>
          <w:szCs w:val="28"/>
        </w:rPr>
        <w:t>3-е</w:t>
      </w:r>
      <w:bookmarkStart w:id="0" w:name="_GoBack"/>
      <w:bookmarkEnd w:id="0"/>
      <w:r w:rsidR="0023216D" w:rsidRPr="0023216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заседание</w:t>
      </w:r>
    </w:p>
    <w:p w:rsidR="00714485" w:rsidRDefault="00714485" w:rsidP="00714485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714485" w:rsidRDefault="00714485" w:rsidP="0071448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14485" w:rsidRDefault="00260800" w:rsidP="0071448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от « 19</w:t>
      </w:r>
      <w:r w:rsidR="00C5739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C5D43">
        <w:rPr>
          <w:rFonts w:ascii="Times New Roman" w:hAnsi="Times New Roman" w:cs="Times New Roman"/>
          <w:b w:val="0"/>
          <w:sz w:val="28"/>
          <w:szCs w:val="28"/>
        </w:rPr>
        <w:t>»</w:t>
      </w:r>
      <w:r w:rsidR="00C57398">
        <w:rPr>
          <w:rFonts w:ascii="Times New Roman" w:hAnsi="Times New Roman" w:cs="Times New Roman"/>
          <w:b w:val="0"/>
          <w:sz w:val="28"/>
          <w:szCs w:val="28"/>
        </w:rPr>
        <w:t xml:space="preserve">  февраля </w:t>
      </w:r>
      <w:r w:rsidR="00714485">
        <w:rPr>
          <w:rFonts w:ascii="Times New Roman" w:hAnsi="Times New Roman" w:cs="Times New Roman"/>
          <w:b w:val="0"/>
          <w:sz w:val="28"/>
          <w:szCs w:val="28"/>
        </w:rPr>
        <w:t xml:space="preserve">2025 года                                         </w:t>
      </w:r>
      <w:r w:rsidR="006F06EC">
        <w:rPr>
          <w:rFonts w:ascii="Times New Roman" w:hAnsi="Times New Roman" w:cs="Times New Roman"/>
          <w:b w:val="0"/>
          <w:sz w:val="28"/>
          <w:szCs w:val="28"/>
        </w:rPr>
        <w:t xml:space="preserve">                   </w:t>
      </w:r>
      <w:r w:rsidR="00CC45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14485">
        <w:rPr>
          <w:rFonts w:ascii="Times New Roman" w:hAnsi="Times New Roman" w:cs="Times New Roman"/>
          <w:b w:val="0"/>
          <w:sz w:val="28"/>
          <w:szCs w:val="28"/>
        </w:rPr>
        <w:t xml:space="preserve">   № </w:t>
      </w:r>
      <w:r w:rsidR="00C57398">
        <w:rPr>
          <w:rFonts w:ascii="Times New Roman" w:hAnsi="Times New Roman" w:cs="Times New Roman"/>
          <w:b w:val="0"/>
          <w:sz w:val="28"/>
          <w:szCs w:val="28"/>
        </w:rPr>
        <w:t>5</w:t>
      </w:r>
      <w:r w:rsidR="006D345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14485" w:rsidRDefault="00714485" w:rsidP="0071448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C5D43" w:rsidRDefault="009C5D43" w:rsidP="0071448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</w:tblGrid>
      <w:tr w:rsidR="009C5D43" w:rsidRPr="009C5D43" w:rsidTr="009C5D43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C5D43" w:rsidRPr="009C5D43" w:rsidRDefault="009C5D43" w:rsidP="009C5D43">
            <w:pPr>
              <w:widowControl w:val="0"/>
              <w:jc w:val="both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9C5D43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О выражении согласия населения Саринского сельского поселения Кунашакского муниципального района на изменение границ Саринского сельского поселения Кунашакского муниципального района</w:t>
            </w:r>
          </w:p>
        </w:tc>
      </w:tr>
    </w:tbl>
    <w:p w:rsidR="009C5D43" w:rsidRPr="009C5D43" w:rsidRDefault="009C5D43" w:rsidP="009C5D43">
      <w:pPr>
        <w:widowControl w:val="0"/>
        <w:tabs>
          <w:tab w:val="left" w:pos="2725"/>
          <w:tab w:val="left" w:pos="3236"/>
        </w:tabs>
        <w:ind w:firstLine="360"/>
        <w:rPr>
          <w:rFonts w:eastAsia="Arial Unicode MS"/>
          <w:color w:val="000000"/>
          <w:sz w:val="28"/>
          <w:szCs w:val="28"/>
          <w:lang w:bidi="ru-RU"/>
        </w:rPr>
      </w:pPr>
    </w:p>
    <w:p w:rsidR="009C5D43" w:rsidRPr="009C5D43" w:rsidRDefault="009C5D43" w:rsidP="009C5D43">
      <w:pPr>
        <w:widowControl w:val="0"/>
        <w:tabs>
          <w:tab w:val="left" w:pos="0"/>
        </w:tabs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9C5D43">
        <w:rPr>
          <w:rFonts w:eastAsia="Arial Unicode MS"/>
          <w:color w:val="000000"/>
          <w:sz w:val="28"/>
          <w:szCs w:val="28"/>
          <w:lang w:bidi="ru-RU"/>
        </w:rPr>
        <w:t xml:space="preserve">В соответствии со ст. 12 Федерального закона от 06.10.2003 г. № 131-ФЗ «Об общих принципах организации местного самоуправления в Российской Федерации», Законом Челябинской области от 26.10.2006 г. № 66-ЗО «Об административно-территориальном устройстве Челябинской области», Уставом Саринского сельского поселения Кунашакского муниципального района, </w:t>
      </w:r>
      <w:r w:rsidRPr="009C5D43">
        <w:rPr>
          <w:rFonts w:eastAsia="Arial Unicode MS"/>
          <w:sz w:val="28"/>
          <w:szCs w:val="28"/>
        </w:rPr>
        <w:t>принимая во внимание представленное председателем Собрания депутатов Аргаяшского муни</w:t>
      </w:r>
      <w:r w:rsidR="00A11E41">
        <w:rPr>
          <w:rFonts w:eastAsia="Arial Unicode MS"/>
          <w:sz w:val="28"/>
          <w:szCs w:val="28"/>
        </w:rPr>
        <w:t xml:space="preserve">ципального района Юсуповой Люцёй  Фахритдиновной </w:t>
      </w:r>
      <w:r w:rsidRPr="009C5D43">
        <w:rPr>
          <w:rFonts w:eastAsia="Arial Unicode MS"/>
          <w:sz w:val="28"/>
          <w:szCs w:val="28"/>
        </w:rPr>
        <w:t>землеустроительное дело по описанию местоположения границ объекта землеустройства «Граница Аргаяшского муниципального округа Челябинской области», подготовленного в рамках муниципального контракта № 140кс-24 от 05 ноября 2024 г., утвержденного 10 февраля 2025 г.  главой Аргаяшского муниципального района Челябинской области Ишимовым Игорем Викторовичем,</w:t>
      </w:r>
    </w:p>
    <w:p w:rsidR="009C5D43" w:rsidRPr="009C5D43" w:rsidRDefault="009C5D43" w:rsidP="009C5D43">
      <w:pPr>
        <w:widowControl w:val="0"/>
        <w:tabs>
          <w:tab w:val="left" w:pos="0"/>
        </w:tabs>
        <w:spacing w:before="120"/>
        <w:ind w:firstLine="709"/>
        <w:jc w:val="both"/>
        <w:rPr>
          <w:rFonts w:eastAsia="Arial Unicode MS"/>
          <w:b/>
          <w:color w:val="000000"/>
          <w:sz w:val="28"/>
          <w:szCs w:val="28"/>
          <w:lang w:bidi="ru-RU"/>
        </w:rPr>
      </w:pPr>
      <w:r w:rsidRPr="009C5D43">
        <w:rPr>
          <w:rFonts w:eastAsia="Arial Unicode MS"/>
          <w:color w:val="000000"/>
          <w:sz w:val="28"/>
          <w:szCs w:val="28"/>
          <w:lang w:bidi="ru-RU"/>
        </w:rPr>
        <w:t xml:space="preserve">Совет депутатов Саринского сельского поселения </w:t>
      </w:r>
      <w:r w:rsidR="005D52BD">
        <w:rPr>
          <w:rFonts w:eastAsia="Arial Unicode MS"/>
          <w:color w:val="000000"/>
          <w:sz w:val="28"/>
          <w:szCs w:val="28"/>
          <w:lang w:bidi="ru-RU"/>
        </w:rPr>
        <w:t>«шестого</w:t>
      </w:r>
      <w:r w:rsidRPr="006D3451">
        <w:rPr>
          <w:rFonts w:eastAsia="Arial Unicode MS"/>
          <w:color w:val="000000"/>
          <w:sz w:val="28"/>
          <w:szCs w:val="28"/>
          <w:lang w:bidi="ru-RU"/>
        </w:rPr>
        <w:t>»</w:t>
      </w:r>
      <w:r w:rsidRPr="009C5D43">
        <w:rPr>
          <w:rFonts w:eastAsia="Arial Unicode MS"/>
          <w:color w:val="000000"/>
          <w:sz w:val="28"/>
          <w:szCs w:val="28"/>
          <w:lang w:bidi="ru-RU"/>
        </w:rPr>
        <w:t xml:space="preserve"> созыва </w:t>
      </w:r>
      <w:r w:rsidRPr="009C5D43">
        <w:rPr>
          <w:rFonts w:eastAsia="Arial Unicode MS"/>
          <w:b/>
          <w:color w:val="000000"/>
          <w:sz w:val="28"/>
          <w:szCs w:val="28"/>
          <w:lang w:bidi="ru-RU"/>
        </w:rPr>
        <w:t>РЕШАЕТ:</w:t>
      </w:r>
    </w:p>
    <w:p w:rsidR="009C5D43" w:rsidRPr="009C5D43" w:rsidRDefault="009C5D43" w:rsidP="009C5D43">
      <w:pPr>
        <w:widowControl w:val="0"/>
        <w:tabs>
          <w:tab w:val="left" w:pos="2725"/>
          <w:tab w:val="left" w:pos="3236"/>
        </w:tabs>
        <w:jc w:val="both"/>
        <w:rPr>
          <w:rFonts w:eastAsia="Arial Unicode MS"/>
          <w:color w:val="000000"/>
          <w:sz w:val="28"/>
          <w:szCs w:val="28"/>
          <w:lang w:bidi="ru-RU"/>
        </w:rPr>
      </w:pPr>
    </w:p>
    <w:p w:rsidR="009C5D43" w:rsidRPr="009C5D43" w:rsidRDefault="009C5D43" w:rsidP="009C5D43">
      <w:pPr>
        <w:widowControl w:val="0"/>
        <w:tabs>
          <w:tab w:val="left" w:pos="0"/>
        </w:tabs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9C5D43">
        <w:rPr>
          <w:rFonts w:eastAsia="Arial Unicode MS"/>
          <w:color w:val="000000"/>
          <w:sz w:val="28"/>
          <w:szCs w:val="28"/>
          <w:lang w:bidi="ru-RU"/>
        </w:rPr>
        <w:t xml:space="preserve">1. Выразить согласие населения Саринского сельского поселения Кунашакского муниципального района, на изменение границы Саринского сельского поселения Кунашакского муниципального района, смежной с преобразуемым Аргаяшским муниципальным районом Челябинской области, в соответствии с землеустроительным делом по описанию местоположения </w:t>
      </w:r>
      <w:r w:rsidRPr="009C5D43">
        <w:rPr>
          <w:rFonts w:eastAsia="Arial Unicode MS"/>
          <w:color w:val="000000"/>
          <w:sz w:val="28"/>
          <w:szCs w:val="28"/>
          <w:lang w:bidi="ru-RU"/>
        </w:rPr>
        <w:lastRenderedPageBreak/>
        <w:t>границ объекта землеустройства «Граница</w:t>
      </w:r>
      <w:r>
        <w:rPr>
          <w:rFonts w:eastAsia="Arial Unicode MS"/>
          <w:color w:val="000000"/>
          <w:sz w:val="28"/>
          <w:szCs w:val="28"/>
          <w:lang w:bidi="ru-RU"/>
        </w:rPr>
        <w:t xml:space="preserve"> Кунашакского муниципального округа Челябинской области», </w:t>
      </w:r>
      <w:r w:rsidRPr="009C5D43">
        <w:rPr>
          <w:rFonts w:eastAsia="Arial Unicode MS"/>
          <w:color w:val="000000"/>
          <w:sz w:val="28"/>
          <w:szCs w:val="28"/>
          <w:lang w:bidi="ru-RU"/>
        </w:rPr>
        <w:t xml:space="preserve">подготовленного в рамках </w:t>
      </w:r>
      <w:r>
        <w:rPr>
          <w:rFonts w:eastAsia="Arial Unicode MS"/>
          <w:color w:val="000000"/>
          <w:sz w:val="28"/>
          <w:szCs w:val="28"/>
          <w:lang w:bidi="ru-RU"/>
        </w:rPr>
        <w:t>муниципального контракта от «30</w:t>
      </w:r>
      <w:r w:rsidRPr="009C5D43">
        <w:rPr>
          <w:rFonts w:eastAsia="Arial Unicode MS"/>
          <w:color w:val="000000"/>
          <w:sz w:val="28"/>
          <w:szCs w:val="28"/>
          <w:lang w:bidi="ru-RU"/>
        </w:rPr>
        <w:t>»</w:t>
      </w:r>
      <w:r>
        <w:rPr>
          <w:rFonts w:eastAsia="Arial Unicode MS"/>
          <w:color w:val="000000"/>
          <w:sz w:val="28"/>
          <w:szCs w:val="28"/>
          <w:lang w:bidi="ru-RU"/>
        </w:rPr>
        <w:t xml:space="preserve"> октября 2024г. №136, утвержденным «10</w:t>
      </w:r>
      <w:r w:rsidRPr="009C5D43">
        <w:rPr>
          <w:rFonts w:eastAsia="Arial Unicode MS"/>
          <w:color w:val="000000"/>
          <w:sz w:val="28"/>
          <w:szCs w:val="28"/>
          <w:lang w:bidi="ru-RU"/>
        </w:rPr>
        <w:t>»</w:t>
      </w:r>
      <w:r>
        <w:rPr>
          <w:rFonts w:eastAsia="Arial Unicode MS"/>
          <w:color w:val="000000"/>
          <w:sz w:val="28"/>
          <w:szCs w:val="28"/>
          <w:lang w:bidi="ru-RU"/>
        </w:rPr>
        <w:t xml:space="preserve"> февраля 2025</w:t>
      </w:r>
      <w:r w:rsidRPr="009C5D43">
        <w:rPr>
          <w:rFonts w:eastAsia="Arial Unicode MS"/>
          <w:color w:val="000000"/>
          <w:sz w:val="28"/>
          <w:szCs w:val="28"/>
          <w:lang w:bidi="ru-RU"/>
        </w:rPr>
        <w:t xml:space="preserve"> г. г</w:t>
      </w:r>
      <w:r w:rsidR="00CC45DE">
        <w:rPr>
          <w:rFonts w:eastAsia="Arial Unicode MS"/>
          <w:color w:val="000000"/>
          <w:sz w:val="28"/>
          <w:szCs w:val="28"/>
          <w:lang w:bidi="ru-RU"/>
        </w:rPr>
        <w:t>лавой Кунашакского муниципального района Вакиловым Рамилем Гаибназаровичем.</w:t>
      </w:r>
    </w:p>
    <w:p w:rsidR="009C5D43" w:rsidRPr="009C5D43" w:rsidRDefault="009C5D43" w:rsidP="009C5D43">
      <w:pPr>
        <w:widowControl w:val="0"/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9C5D43">
        <w:rPr>
          <w:sz w:val="28"/>
          <w:szCs w:val="28"/>
        </w:rPr>
        <w:t>2. Настоящее решение направить в адрес:</w:t>
      </w:r>
    </w:p>
    <w:p w:rsidR="009C5D43" w:rsidRPr="009C5D43" w:rsidRDefault="009C5D43" w:rsidP="009C5D43">
      <w:pPr>
        <w:widowControl w:val="0"/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9C5D43">
        <w:rPr>
          <w:sz w:val="28"/>
          <w:szCs w:val="28"/>
        </w:rPr>
        <w:t>Собрания депутатов Аргаяшского муниципального района,</w:t>
      </w:r>
    </w:p>
    <w:p w:rsidR="009C5D43" w:rsidRPr="009C5D43" w:rsidRDefault="009C5D43" w:rsidP="009C5D43">
      <w:pPr>
        <w:widowControl w:val="0"/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9C5D43">
        <w:rPr>
          <w:sz w:val="28"/>
          <w:szCs w:val="28"/>
        </w:rPr>
        <w:t xml:space="preserve">Собрания депутатов Кунашакского муниципального района. </w:t>
      </w:r>
      <w:r w:rsidRPr="009C5D43">
        <w:rPr>
          <w:sz w:val="28"/>
          <w:szCs w:val="28"/>
        </w:rPr>
        <w:tab/>
      </w:r>
    </w:p>
    <w:p w:rsidR="009C5D43" w:rsidRPr="009C5D43" w:rsidRDefault="00CC45DE" w:rsidP="00CC45DE">
      <w:pPr>
        <w:widowControl w:val="0"/>
        <w:tabs>
          <w:tab w:val="left" w:pos="0"/>
        </w:tabs>
        <w:spacing w:line="276" w:lineRule="auto"/>
        <w:ind w:firstLine="709"/>
        <w:jc w:val="both"/>
        <w:rPr>
          <w:rFonts w:eastAsia="Arial Unicode MS"/>
          <w:color w:val="000000"/>
          <w:sz w:val="20"/>
          <w:szCs w:val="20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3.</w:t>
      </w:r>
      <w:r w:rsidR="009C5D43" w:rsidRPr="009C5D43">
        <w:rPr>
          <w:rFonts w:eastAsia="Arial Unicode MS"/>
          <w:color w:val="000000"/>
          <w:sz w:val="28"/>
          <w:szCs w:val="28"/>
          <w:lang w:bidi="ru-RU"/>
        </w:rPr>
        <w:t xml:space="preserve">Опубликовать настоящее решение в </w:t>
      </w:r>
      <w:r>
        <w:rPr>
          <w:rFonts w:eastAsia="Arial Unicode MS"/>
          <w:color w:val="000000"/>
          <w:sz w:val="28"/>
          <w:szCs w:val="28"/>
          <w:lang w:bidi="ru-RU"/>
        </w:rPr>
        <w:t>Общественно-политической газете Кунашакского муниципального района «Знамя труда»,</w:t>
      </w:r>
      <w:r w:rsidR="009C5D43" w:rsidRPr="009C5D43">
        <w:rPr>
          <w:rFonts w:eastAsia="Arial Unicode MS"/>
          <w:i/>
          <w:color w:val="000000"/>
          <w:sz w:val="20"/>
          <w:szCs w:val="20"/>
          <w:lang w:bidi="ru-RU"/>
        </w:rPr>
        <w:t xml:space="preserve">                                                                   </w:t>
      </w:r>
      <w:r w:rsidR="009C5D43" w:rsidRPr="009C5D43">
        <w:rPr>
          <w:rFonts w:eastAsia="Arial Unicode MS"/>
          <w:color w:val="000000"/>
          <w:sz w:val="28"/>
          <w:szCs w:val="28"/>
          <w:lang w:bidi="ru-RU"/>
        </w:rPr>
        <w:t xml:space="preserve">разместить на официальном сайте </w:t>
      </w:r>
      <w:r>
        <w:rPr>
          <w:rFonts w:eastAsia="Arial Unicode MS"/>
          <w:color w:val="000000"/>
          <w:sz w:val="28"/>
          <w:szCs w:val="28"/>
          <w:lang w:bidi="ru-RU"/>
        </w:rPr>
        <w:t xml:space="preserve">администрации Саринского сельского поселения </w:t>
      </w:r>
      <w:r w:rsidRPr="00CC45DE">
        <w:rPr>
          <w:sz w:val="28"/>
          <w:szCs w:val="28"/>
        </w:rPr>
        <w:t>и в сетевом издании «Официальный вестник Кунашакского муниципального района» (pravokunashak.ru) регистрация в качестве сетевого издания: Эл</w:t>
      </w:r>
      <w:r>
        <w:rPr>
          <w:sz w:val="28"/>
          <w:szCs w:val="28"/>
        </w:rPr>
        <w:t xml:space="preserve"> № ФС 77-75580 от 19.04.2019г.</w:t>
      </w:r>
    </w:p>
    <w:p w:rsidR="009C5D43" w:rsidRPr="009C5D43" w:rsidRDefault="009C5D43" w:rsidP="009C5D43">
      <w:pPr>
        <w:widowControl w:val="0"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9C5D43">
        <w:rPr>
          <w:rFonts w:eastAsia="Arial Unicode MS"/>
          <w:color w:val="000000"/>
          <w:sz w:val="28"/>
          <w:szCs w:val="28"/>
          <w:lang w:bidi="ru-RU"/>
        </w:rPr>
        <w:t>4. Настоящее решение вступает в силу с момента его официального опубликования.</w:t>
      </w:r>
    </w:p>
    <w:p w:rsidR="009C5D43" w:rsidRPr="009C5D43" w:rsidRDefault="009C5D43" w:rsidP="009C5D43">
      <w:pPr>
        <w:widowControl w:val="0"/>
        <w:spacing w:line="276" w:lineRule="auto"/>
        <w:jc w:val="both"/>
        <w:rPr>
          <w:rFonts w:eastAsia="Arial Unicode MS"/>
          <w:color w:val="000000"/>
          <w:sz w:val="26"/>
          <w:szCs w:val="26"/>
          <w:lang w:bidi="ru-RU"/>
        </w:rPr>
      </w:pPr>
    </w:p>
    <w:p w:rsidR="009C5D43" w:rsidRPr="009C5D43" w:rsidRDefault="009C5D43" w:rsidP="009C5D43">
      <w:pPr>
        <w:widowControl w:val="0"/>
        <w:jc w:val="both"/>
        <w:rPr>
          <w:rFonts w:eastAsia="Arial Unicode MS"/>
          <w:color w:val="000000"/>
          <w:sz w:val="26"/>
          <w:szCs w:val="26"/>
          <w:lang w:bidi="ru-RU"/>
        </w:rPr>
      </w:pPr>
    </w:p>
    <w:p w:rsidR="009C5D43" w:rsidRPr="009C5D43" w:rsidRDefault="009C5D43" w:rsidP="009C5D43">
      <w:pPr>
        <w:widowControl w:val="0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9C5D43">
        <w:rPr>
          <w:rFonts w:eastAsia="Arial Unicode MS"/>
          <w:color w:val="000000"/>
          <w:sz w:val="28"/>
          <w:szCs w:val="28"/>
          <w:lang w:bidi="ru-RU"/>
        </w:rPr>
        <w:t>Председатель Совета депутатов</w:t>
      </w:r>
    </w:p>
    <w:p w:rsidR="009C5D43" w:rsidRPr="009C5D43" w:rsidRDefault="009C5D43" w:rsidP="009C5D43">
      <w:pPr>
        <w:widowControl w:val="0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9C5D43">
        <w:rPr>
          <w:rFonts w:eastAsia="Arial Unicode MS"/>
          <w:color w:val="000000"/>
          <w:sz w:val="28"/>
          <w:szCs w:val="28"/>
          <w:lang w:bidi="ru-RU"/>
        </w:rPr>
        <w:t xml:space="preserve">Саринского сельского поселения                  </w:t>
      </w:r>
      <w:r>
        <w:rPr>
          <w:rFonts w:eastAsia="Arial Unicode MS"/>
          <w:color w:val="000000"/>
          <w:sz w:val="28"/>
          <w:szCs w:val="28"/>
          <w:lang w:bidi="ru-RU"/>
        </w:rPr>
        <w:t xml:space="preserve">                          </w:t>
      </w:r>
      <w:r w:rsidRPr="009C5D43">
        <w:rPr>
          <w:rFonts w:eastAsia="Arial Unicode MS"/>
          <w:color w:val="000000"/>
          <w:sz w:val="28"/>
          <w:szCs w:val="28"/>
          <w:lang w:bidi="ru-RU"/>
        </w:rPr>
        <w:t xml:space="preserve">        </w:t>
      </w:r>
      <w:r w:rsidRPr="009C5D43">
        <w:rPr>
          <w:rFonts w:eastAsia="Arial Unicode MS"/>
          <w:sz w:val="28"/>
          <w:szCs w:val="28"/>
        </w:rPr>
        <w:t>Э.К. Искандарова</w:t>
      </w:r>
    </w:p>
    <w:p w:rsidR="009C5D43" w:rsidRPr="009C5D43" w:rsidRDefault="009C5D43" w:rsidP="0071448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9C5D43" w:rsidRPr="009C5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A15"/>
    <w:rsid w:val="00196EDC"/>
    <w:rsid w:val="0023216D"/>
    <w:rsid w:val="00260800"/>
    <w:rsid w:val="00422180"/>
    <w:rsid w:val="005D52BD"/>
    <w:rsid w:val="006B7495"/>
    <w:rsid w:val="006D3451"/>
    <w:rsid w:val="006F06EC"/>
    <w:rsid w:val="00714485"/>
    <w:rsid w:val="009C5D43"/>
    <w:rsid w:val="00A11E41"/>
    <w:rsid w:val="00C57398"/>
    <w:rsid w:val="00CC45DE"/>
    <w:rsid w:val="00CE39B7"/>
    <w:rsid w:val="00F06A15"/>
    <w:rsid w:val="00FB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309C2"/>
  <w15:chartTrackingRefBased/>
  <w15:docId w15:val="{FA0F3590-E7A8-4AD5-8901-4F7A3B72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144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9C5D43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2025-03-11T10:17:00Z</dcterms:created>
  <dcterms:modified xsi:type="dcterms:W3CDTF">2025-03-11T11:24:00Z</dcterms:modified>
</cp:coreProperties>
</file>